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C5" w:rsidRDefault="00E868C5">
      <w:pPr>
        <w:rPr>
          <w:sz w:val="28"/>
        </w:rPr>
      </w:pPr>
    </w:p>
    <w:p w:rsidR="007A7627" w:rsidRPr="007A7627" w:rsidRDefault="007A7627" w:rsidP="007A7627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F10EBB">
        <w:rPr>
          <w:sz w:val="28"/>
        </w:rPr>
        <w:t xml:space="preserve">            </w:t>
      </w:r>
      <w:r w:rsidRPr="007A7627">
        <w:rPr>
          <w:sz w:val="28"/>
        </w:rPr>
        <w:t xml:space="preserve">Редакция газеты  </w:t>
      </w:r>
    </w:p>
    <w:p w:rsidR="001008A5" w:rsidRDefault="007A7627" w:rsidP="007A7627">
      <w:pPr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F10EBB">
        <w:rPr>
          <w:sz w:val="28"/>
        </w:rPr>
        <w:t xml:space="preserve">       </w:t>
      </w:r>
      <w:r>
        <w:rPr>
          <w:sz w:val="28"/>
        </w:rPr>
        <w:t xml:space="preserve"> </w:t>
      </w:r>
      <w:r w:rsidR="00F10EBB">
        <w:rPr>
          <w:sz w:val="28"/>
        </w:rPr>
        <w:t xml:space="preserve">       </w:t>
      </w:r>
      <w:r>
        <w:rPr>
          <w:sz w:val="28"/>
        </w:rPr>
        <w:t>«</w:t>
      </w:r>
      <w:r w:rsidR="00984359">
        <w:rPr>
          <w:sz w:val="28"/>
        </w:rPr>
        <w:t>Наше Синявино</w:t>
      </w:r>
      <w:r w:rsidRPr="007A7627">
        <w:rPr>
          <w:sz w:val="28"/>
        </w:rPr>
        <w:t>»</w:t>
      </w:r>
    </w:p>
    <w:p w:rsidR="00E868C5" w:rsidRDefault="00B2116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A7627" w:rsidRDefault="007A7627">
      <w:pPr>
        <w:rPr>
          <w:sz w:val="28"/>
        </w:rPr>
      </w:pPr>
    </w:p>
    <w:p w:rsidR="007A7627" w:rsidRDefault="007A7627">
      <w:pPr>
        <w:rPr>
          <w:sz w:val="28"/>
        </w:rPr>
      </w:pPr>
    </w:p>
    <w:p w:rsidR="007A7627" w:rsidRDefault="007A7627">
      <w:pPr>
        <w:rPr>
          <w:sz w:val="28"/>
        </w:rPr>
      </w:pPr>
    </w:p>
    <w:p w:rsidR="00E868C5" w:rsidRDefault="00E868C5">
      <w:pPr>
        <w:rPr>
          <w:sz w:val="28"/>
        </w:rPr>
      </w:pPr>
    </w:p>
    <w:p w:rsidR="00C77826" w:rsidRDefault="00AC2464" w:rsidP="00C77826">
      <w:pPr>
        <w:jc w:val="both"/>
        <w:rPr>
          <w:sz w:val="28"/>
        </w:rPr>
      </w:pPr>
      <w:r>
        <w:rPr>
          <w:sz w:val="28"/>
        </w:rPr>
        <w:tab/>
      </w:r>
      <w:r w:rsidR="00C77826">
        <w:rPr>
          <w:sz w:val="28"/>
        </w:rPr>
        <w:t>Прошу опубликовать в ближайшем номере газеты «</w:t>
      </w:r>
      <w:r w:rsidR="00984359">
        <w:rPr>
          <w:sz w:val="28"/>
        </w:rPr>
        <w:t>Наше Синявино</w:t>
      </w:r>
      <w:r w:rsidR="00C77826">
        <w:rPr>
          <w:sz w:val="28"/>
        </w:rPr>
        <w:t>» объявление следующего содержания:</w:t>
      </w:r>
    </w:p>
    <w:p w:rsidR="00CD538B" w:rsidRDefault="00C77826" w:rsidP="00CD538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Администрация  </w:t>
      </w:r>
      <w:r w:rsidR="00984359">
        <w:rPr>
          <w:sz w:val="28"/>
        </w:rPr>
        <w:t>Синявинского</w:t>
      </w:r>
      <w:r>
        <w:rPr>
          <w:sz w:val="28"/>
        </w:rPr>
        <w:t xml:space="preserve"> городского поселения  Кировского муниципально</w:t>
      </w:r>
      <w:r w:rsidR="00F10EBB">
        <w:rPr>
          <w:sz w:val="28"/>
        </w:rPr>
        <w:t>го района Ленинградской области</w:t>
      </w:r>
      <w:r>
        <w:rPr>
          <w:sz w:val="28"/>
        </w:rPr>
        <w:t xml:space="preserve"> сообщает </w:t>
      </w:r>
      <w:proofErr w:type="gramStart"/>
      <w:r>
        <w:rPr>
          <w:sz w:val="28"/>
        </w:rPr>
        <w:t xml:space="preserve">об итогах  </w:t>
      </w:r>
      <w:r w:rsidR="00984359">
        <w:rPr>
          <w:sz w:val="28"/>
          <w:szCs w:val="28"/>
        </w:rPr>
        <w:t>аукциона</w:t>
      </w:r>
      <w:r w:rsidR="00984359" w:rsidRPr="00236EEA">
        <w:rPr>
          <w:sz w:val="28"/>
          <w:szCs w:val="28"/>
        </w:rPr>
        <w:t xml:space="preserve"> в электронной форме </w:t>
      </w:r>
      <w:r w:rsidR="00CD538B">
        <w:rPr>
          <w:sz w:val="28"/>
          <w:szCs w:val="28"/>
        </w:rPr>
        <w:t>по продаже в собственность</w:t>
      </w:r>
      <w:r w:rsidR="00984359" w:rsidRPr="00236EEA">
        <w:rPr>
          <w:sz w:val="28"/>
          <w:szCs w:val="28"/>
        </w:rPr>
        <w:t xml:space="preserve"> земельн</w:t>
      </w:r>
      <w:r w:rsidR="00F10EBB">
        <w:rPr>
          <w:sz w:val="28"/>
          <w:szCs w:val="28"/>
        </w:rPr>
        <w:t xml:space="preserve">ых </w:t>
      </w:r>
      <w:r w:rsidR="00984359" w:rsidRPr="00236EEA">
        <w:rPr>
          <w:sz w:val="28"/>
          <w:szCs w:val="28"/>
        </w:rPr>
        <w:t>участк</w:t>
      </w:r>
      <w:bookmarkStart w:id="0" w:name="_Hlk66889113"/>
      <w:r w:rsidR="00F10EBB">
        <w:rPr>
          <w:sz w:val="28"/>
          <w:szCs w:val="28"/>
        </w:rPr>
        <w:t>ов</w:t>
      </w:r>
      <w:r w:rsidR="00984359" w:rsidRPr="00236EEA">
        <w:rPr>
          <w:sz w:val="28"/>
          <w:szCs w:val="28"/>
        </w:rPr>
        <w:t xml:space="preserve"> </w:t>
      </w:r>
      <w:bookmarkEnd w:id="0"/>
      <w:r w:rsidR="00984359" w:rsidRPr="00BA04B2">
        <w:rPr>
          <w:sz w:val="28"/>
          <w:szCs w:val="28"/>
        </w:rPr>
        <w:t>из земель</w:t>
      </w:r>
      <w:proofErr w:type="gramEnd"/>
      <w:r w:rsidR="00984359" w:rsidRPr="00BA04B2">
        <w:rPr>
          <w:sz w:val="28"/>
          <w:szCs w:val="28"/>
        </w:rPr>
        <w:t xml:space="preserve">, государственная собственность на которые не разграничена, </w:t>
      </w:r>
      <w:r w:rsidR="00CD538B" w:rsidRPr="004434DB">
        <w:rPr>
          <w:sz w:val="28"/>
          <w:szCs w:val="28"/>
        </w:rPr>
        <w:t xml:space="preserve">категория земель: земли </w:t>
      </w:r>
      <w:r w:rsidR="00CD538B">
        <w:rPr>
          <w:sz w:val="28"/>
          <w:szCs w:val="28"/>
        </w:rPr>
        <w:t>населенных пунктов, расположенных по адресам:</w:t>
      </w:r>
    </w:p>
    <w:p w:rsidR="00CD538B" w:rsidRDefault="00984359" w:rsidP="00CD538B">
      <w:pPr>
        <w:pStyle w:val="ConsPlusNormal"/>
        <w:ind w:firstLine="709"/>
        <w:jc w:val="both"/>
        <w:rPr>
          <w:sz w:val="28"/>
          <w:szCs w:val="28"/>
        </w:rPr>
      </w:pPr>
      <w:r w:rsidRPr="00BA04B2">
        <w:rPr>
          <w:sz w:val="28"/>
          <w:szCs w:val="28"/>
        </w:rPr>
        <w:t xml:space="preserve"> </w:t>
      </w:r>
      <w:r w:rsidR="00CD538B">
        <w:rPr>
          <w:sz w:val="28"/>
          <w:szCs w:val="28"/>
        </w:rPr>
        <w:t xml:space="preserve">- </w:t>
      </w:r>
      <w:r w:rsidR="00CD538B" w:rsidRPr="00CD538B">
        <w:rPr>
          <w:bCs/>
          <w:color w:val="202020"/>
          <w:spacing w:val="10"/>
          <w:sz w:val="28"/>
          <w:szCs w:val="28"/>
        </w:rPr>
        <w:t>Лот №1:</w:t>
      </w:r>
      <w:r w:rsidR="00CD538B" w:rsidRPr="008F33CF">
        <w:rPr>
          <w:sz w:val="28"/>
          <w:szCs w:val="28"/>
        </w:rPr>
        <w:t xml:space="preserve"> </w:t>
      </w:r>
      <w:r w:rsidR="00F10EBB" w:rsidRPr="00F10EBB">
        <w:rPr>
          <w:sz w:val="28"/>
          <w:szCs w:val="28"/>
        </w:rPr>
        <w:t>Российская Федерация, Ле</w:t>
      </w:r>
      <w:r w:rsidR="00F10EBB">
        <w:rPr>
          <w:sz w:val="28"/>
          <w:szCs w:val="28"/>
        </w:rPr>
        <w:t>нинградская область, Кировский</w:t>
      </w:r>
      <w:r w:rsidR="00F10EBB" w:rsidRPr="00F10EBB">
        <w:rPr>
          <w:sz w:val="28"/>
          <w:szCs w:val="28"/>
        </w:rPr>
        <w:t xml:space="preserve"> муниципальный район, Синявинское городское поселение, г.п. Синявино, пер. Косой, з/у 4, площадью 1130 кв.м., кадастровый номер 47:16:0432002:586, категория земель: земли населенных пунктов, разрешенное использование: для индивидуального жилищного строительства</w:t>
      </w:r>
      <w:r w:rsidR="00CD538B" w:rsidRPr="00B21EF2">
        <w:rPr>
          <w:sz w:val="28"/>
          <w:szCs w:val="28"/>
        </w:rPr>
        <w:t>.</w:t>
      </w:r>
    </w:p>
    <w:p w:rsidR="00CD538B" w:rsidRDefault="00CD538B" w:rsidP="00CD538B">
      <w:pPr>
        <w:pStyle w:val="ConsPlusNormal"/>
        <w:ind w:firstLine="709"/>
        <w:jc w:val="both"/>
        <w:rPr>
          <w:sz w:val="28"/>
          <w:szCs w:val="28"/>
        </w:rPr>
      </w:pPr>
      <w:r w:rsidRPr="00CD538B">
        <w:rPr>
          <w:sz w:val="28"/>
          <w:szCs w:val="28"/>
        </w:rPr>
        <w:t xml:space="preserve">Победитель аукциона </w:t>
      </w:r>
      <w:r w:rsidR="00204719" w:rsidRPr="00204719">
        <w:rPr>
          <w:sz w:val="28"/>
          <w:szCs w:val="28"/>
        </w:rPr>
        <w:t>Никулин</w:t>
      </w:r>
      <w:r w:rsidRPr="00204719">
        <w:rPr>
          <w:sz w:val="28"/>
          <w:szCs w:val="28"/>
        </w:rPr>
        <w:t xml:space="preserve"> </w:t>
      </w:r>
      <w:r w:rsidR="00204719" w:rsidRPr="00204719">
        <w:rPr>
          <w:sz w:val="28"/>
          <w:szCs w:val="28"/>
        </w:rPr>
        <w:t>Д</w:t>
      </w:r>
      <w:r w:rsidRPr="00204719">
        <w:rPr>
          <w:sz w:val="28"/>
          <w:szCs w:val="28"/>
        </w:rPr>
        <w:t>.</w:t>
      </w:r>
      <w:r w:rsidR="00204719" w:rsidRPr="00204719">
        <w:rPr>
          <w:sz w:val="28"/>
          <w:szCs w:val="28"/>
        </w:rPr>
        <w:t>В</w:t>
      </w:r>
      <w:r w:rsidRPr="00204719">
        <w:rPr>
          <w:sz w:val="28"/>
          <w:szCs w:val="28"/>
        </w:rPr>
        <w:t>.</w:t>
      </w:r>
      <w:r w:rsidRPr="00CD5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D538B" w:rsidRPr="00B21EF2" w:rsidRDefault="00CD538B" w:rsidP="00F10EBB">
      <w:pPr>
        <w:ind w:firstLine="709"/>
        <w:jc w:val="both"/>
        <w:rPr>
          <w:sz w:val="28"/>
          <w:szCs w:val="28"/>
        </w:rPr>
      </w:pPr>
      <w:r>
        <w:rPr>
          <w:b/>
          <w:bCs/>
          <w:color w:val="202020"/>
          <w:spacing w:val="10"/>
          <w:sz w:val="28"/>
          <w:szCs w:val="28"/>
        </w:rPr>
        <w:t xml:space="preserve">- </w:t>
      </w:r>
      <w:r w:rsidRPr="00CD538B">
        <w:rPr>
          <w:bCs/>
          <w:color w:val="202020"/>
          <w:spacing w:val="10"/>
          <w:sz w:val="28"/>
          <w:szCs w:val="28"/>
        </w:rPr>
        <w:t>Лот №2:</w:t>
      </w:r>
      <w:r w:rsidRPr="008375C8">
        <w:rPr>
          <w:color w:val="000000"/>
          <w:sz w:val="28"/>
          <w:szCs w:val="28"/>
        </w:rPr>
        <w:t xml:space="preserve"> </w:t>
      </w:r>
      <w:r w:rsidR="00F10EBB" w:rsidRPr="00F10EBB">
        <w:rPr>
          <w:sz w:val="28"/>
          <w:szCs w:val="28"/>
        </w:rPr>
        <w:t>Российская Федерация, Ленинградская область, Кировский   муниципальный район, Синявинское городское поселение, городской поселок  Синявино, улица Реутова, земельный участок 4а, площадью 1118 кв.м., кадастровый номер 47:16:0432002:587, категория земель: земли населенных пунктов, разрешенное использование: для индивидуального жилищного строительства</w:t>
      </w:r>
      <w:r w:rsidRPr="008375C8">
        <w:rPr>
          <w:sz w:val="28"/>
          <w:szCs w:val="28"/>
        </w:rPr>
        <w:t>.</w:t>
      </w:r>
    </w:p>
    <w:p w:rsidR="00CD538B" w:rsidRDefault="00CD538B" w:rsidP="00CD538B">
      <w:pPr>
        <w:pStyle w:val="ConsPlusNormal"/>
        <w:ind w:firstLine="709"/>
        <w:jc w:val="both"/>
        <w:rPr>
          <w:sz w:val="28"/>
          <w:szCs w:val="28"/>
        </w:rPr>
      </w:pPr>
      <w:r w:rsidRPr="00CD538B">
        <w:rPr>
          <w:sz w:val="28"/>
          <w:szCs w:val="28"/>
        </w:rPr>
        <w:t xml:space="preserve">Победитель аукциона </w:t>
      </w:r>
      <w:r w:rsidR="00204719" w:rsidRPr="00204719">
        <w:rPr>
          <w:sz w:val="28"/>
          <w:szCs w:val="28"/>
        </w:rPr>
        <w:t>Поляков</w:t>
      </w:r>
      <w:r w:rsidRPr="00204719">
        <w:rPr>
          <w:sz w:val="28"/>
          <w:szCs w:val="28"/>
        </w:rPr>
        <w:t xml:space="preserve"> </w:t>
      </w:r>
      <w:r w:rsidR="00204719" w:rsidRPr="00204719">
        <w:rPr>
          <w:sz w:val="28"/>
          <w:szCs w:val="28"/>
        </w:rPr>
        <w:t>А.Н</w:t>
      </w:r>
      <w:r w:rsidRPr="00204719">
        <w:rPr>
          <w:sz w:val="28"/>
          <w:szCs w:val="28"/>
        </w:rPr>
        <w:t>.</w:t>
      </w:r>
      <w:r w:rsidRPr="00CD5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10EBB" w:rsidRDefault="00F10EBB" w:rsidP="00F10EBB">
      <w:pPr>
        <w:ind w:firstLine="709"/>
        <w:jc w:val="both"/>
        <w:rPr>
          <w:sz w:val="28"/>
          <w:szCs w:val="28"/>
        </w:rPr>
      </w:pPr>
      <w:r>
        <w:rPr>
          <w:b/>
          <w:bCs/>
          <w:color w:val="202020"/>
          <w:spacing w:val="10"/>
          <w:sz w:val="28"/>
          <w:szCs w:val="28"/>
        </w:rPr>
        <w:t xml:space="preserve">- </w:t>
      </w:r>
      <w:r>
        <w:rPr>
          <w:bCs/>
          <w:color w:val="202020"/>
          <w:spacing w:val="10"/>
          <w:sz w:val="28"/>
          <w:szCs w:val="28"/>
        </w:rPr>
        <w:t>Лот №3</w:t>
      </w:r>
      <w:r w:rsidRPr="00CD538B">
        <w:rPr>
          <w:bCs/>
          <w:color w:val="202020"/>
          <w:spacing w:val="10"/>
          <w:sz w:val="28"/>
          <w:szCs w:val="28"/>
        </w:rPr>
        <w:t>:</w:t>
      </w:r>
      <w:r w:rsidRPr="008375C8">
        <w:rPr>
          <w:color w:val="000000"/>
          <w:sz w:val="28"/>
          <w:szCs w:val="28"/>
        </w:rPr>
        <w:t xml:space="preserve"> </w:t>
      </w:r>
      <w:r w:rsidRPr="00F10EBB">
        <w:rPr>
          <w:sz w:val="28"/>
          <w:szCs w:val="28"/>
        </w:rPr>
        <w:t>Российская Федерация, Ле</w:t>
      </w:r>
      <w:r>
        <w:rPr>
          <w:sz w:val="28"/>
          <w:szCs w:val="28"/>
        </w:rPr>
        <w:t>нинградская область, Кировский</w:t>
      </w:r>
      <w:r w:rsidRPr="00F10EBB">
        <w:rPr>
          <w:sz w:val="28"/>
          <w:szCs w:val="28"/>
        </w:rPr>
        <w:t xml:space="preserve"> муниципальный район, Синявинское городское поселение, г.п. Синявино, ул. Школьная, з/у 13, площадью 780 кв.м., кадастровый номер 47:16:0432001:523, категория земель: земли населенных пунктов, разрешенное использование: для индивидуального жилищного строительства</w:t>
      </w:r>
      <w:r w:rsidRPr="008375C8">
        <w:rPr>
          <w:sz w:val="28"/>
          <w:szCs w:val="28"/>
        </w:rPr>
        <w:t>.</w:t>
      </w:r>
    </w:p>
    <w:p w:rsidR="00F10EBB" w:rsidRDefault="00F10EBB" w:rsidP="00F10EBB">
      <w:pPr>
        <w:ind w:firstLine="709"/>
        <w:jc w:val="both"/>
        <w:rPr>
          <w:sz w:val="28"/>
          <w:szCs w:val="28"/>
        </w:rPr>
      </w:pPr>
      <w:r w:rsidRPr="00CD538B">
        <w:rPr>
          <w:sz w:val="28"/>
          <w:szCs w:val="28"/>
        </w:rPr>
        <w:t xml:space="preserve">Победитель аукциона </w:t>
      </w:r>
      <w:r w:rsidR="00204719" w:rsidRPr="00204719">
        <w:rPr>
          <w:sz w:val="28"/>
          <w:szCs w:val="28"/>
        </w:rPr>
        <w:t>Марьина</w:t>
      </w:r>
      <w:r w:rsidRPr="00204719">
        <w:rPr>
          <w:sz w:val="28"/>
          <w:szCs w:val="28"/>
        </w:rPr>
        <w:t xml:space="preserve"> </w:t>
      </w:r>
      <w:r w:rsidR="00204719" w:rsidRPr="00204719">
        <w:rPr>
          <w:sz w:val="28"/>
          <w:szCs w:val="28"/>
        </w:rPr>
        <w:t>Т.С</w:t>
      </w:r>
      <w:r w:rsidRPr="00204719">
        <w:rPr>
          <w:sz w:val="28"/>
          <w:szCs w:val="28"/>
        </w:rPr>
        <w:t>.</w:t>
      </w:r>
    </w:p>
    <w:p w:rsidR="00C77826" w:rsidRPr="00C63C2F" w:rsidRDefault="00C77826" w:rsidP="00EE5979">
      <w:pPr>
        <w:ind w:firstLine="709"/>
        <w:jc w:val="both"/>
        <w:rPr>
          <w:color w:val="000000"/>
          <w:sz w:val="28"/>
          <w:szCs w:val="28"/>
        </w:rPr>
      </w:pPr>
      <w:r w:rsidRPr="00B848BC">
        <w:rPr>
          <w:sz w:val="28"/>
        </w:rPr>
        <w:t>Объявление о проведен</w:t>
      </w:r>
      <w:proofErr w:type="gramStart"/>
      <w:r w:rsidRPr="00B848BC">
        <w:rPr>
          <w:sz w:val="28"/>
        </w:rPr>
        <w:t>ии ау</w:t>
      </w:r>
      <w:proofErr w:type="gramEnd"/>
      <w:r w:rsidRPr="00B848BC">
        <w:rPr>
          <w:sz w:val="28"/>
        </w:rPr>
        <w:t xml:space="preserve">кциона опубликовано на официальных  сайтах РФ и администрации МО </w:t>
      </w:r>
      <w:r w:rsidR="00984359">
        <w:rPr>
          <w:sz w:val="28"/>
        </w:rPr>
        <w:t>Синявинское</w:t>
      </w:r>
      <w:r w:rsidRPr="00B848BC">
        <w:rPr>
          <w:sz w:val="28"/>
        </w:rPr>
        <w:t xml:space="preserve"> городское поселение Кировского муниципального района Ленинградской области в сети «Инт</w:t>
      </w:r>
      <w:r>
        <w:rPr>
          <w:sz w:val="28"/>
        </w:rPr>
        <w:t>ернет», а также в газете «</w:t>
      </w:r>
      <w:r w:rsidR="00984359">
        <w:rPr>
          <w:sz w:val="28"/>
        </w:rPr>
        <w:t>Наше Синявино</w:t>
      </w:r>
      <w:r w:rsidRPr="00B848BC">
        <w:rPr>
          <w:sz w:val="28"/>
        </w:rPr>
        <w:t>»</w:t>
      </w:r>
      <w:r>
        <w:rPr>
          <w:sz w:val="28"/>
        </w:rPr>
        <w:t xml:space="preserve"> </w:t>
      </w:r>
      <w:r w:rsidRPr="00C63C2F">
        <w:rPr>
          <w:sz w:val="28"/>
          <w:szCs w:val="28"/>
        </w:rPr>
        <w:t>и на универсальной торговой платформе АО «</w:t>
      </w:r>
      <w:proofErr w:type="spellStart"/>
      <w:r w:rsidRPr="00C63C2F">
        <w:rPr>
          <w:sz w:val="28"/>
          <w:szCs w:val="28"/>
        </w:rPr>
        <w:t>Сбербанк-АСТ</w:t>
      </w:r>
      <w:proofErr w:type="spellEnd"/>
      <w:r w:rsidRPr="00C63C2F">
        <w:rPr>
          <w:sz w:val="28"/>
          <w:szCs w:val="28"/>
        </w:rPr>
        <w:t>» (http://utp.sberbank-ast.ru).</w:t>
      </w:r>
      <w:r w:rsidRPr="00C63C2F">
        <w:rPr>
          <w:color w:val="000000"/>
          <w:sz w:val="28"/>
          <w:szCs w:val="28"/>
        </w:rPr>
        <w:t xml:space="preserve">  </w:t>
      </w:r>
    </w:p>
    <w:p w:rsidR="006567DC" w:rsidRDefault="006567DC">
      <w:pPr>
        <w:jc w:val="both"/>
        <w:rPr>
          <w:sz w:val="28"/>
        </w:rPr>
      </w:pPr>
    </w:p>
    <w:p w:rsidR="00F10EBB" w:rsidRDefault="00F10EBB">
      <w:pPr>
        <w:jc w:val="both"/>
        <w:rPr>
          <w:sz w:val="28"/>
        </w:rPr>
      </w:pPr>
    </w:p>
    <w:p w:rsidR="007A7627" w:rsidRPr="00722CD1" w:rsidRDefault="00984359" w:rsidP="007A7627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A7627" w:rsidRPr="00722CD1">
        <w:rPr>
          <w:sz w:val="24"/>
          <w:szCs w:val="24"/>
        </w:rPr>
        <w:t xml:space="preserve"> администрации                                                                </w:t>
      </w:r>
      <w:r w:rsidR="007A7627">
        <w:rPr>
          <w:sz w:val="24"/>
          <w:szCs w:val="24"/>
        </w:rPr>
        <w:t xml:space="preserve">               </w:t>
      </w:r>
      <w:r w:rsidR="00845F95">
        <w:rPr>
          <w:sz w:val="24"/>
          <w:szCs w:val="24"/>
        </w:rPr>
        <w:t xml:space="preserve">        </w:t>
      </w:r>
      <w:r w:rsidR="007A7627">
        <w:rPr>
          <w:sz w:val="24"/>
          <w:szCs w:val="24"/>
        </w:rPr>
        <w:t xml:space="preserve">  </w:t>
      </w:r>
      <w:r>
        <w:rPr>
          <w:sz w:val="24"/>
          <w:szCs w:val="24"/>
        </w:rPr>
        <w:t>Е.В</w:t>
      </w:r>
      <w:r w:rsidR="007A7627" w:rsidRPr="00722CD1">
        <w:rPr>
          <w:sz w:val="24"/>
          <w:szCs w:val="24"/>
        </w:rPr>
        <w:t xml:space="preserve">. </w:t>
      </w:r>
      <w:r>
        <w:rPr>
          <w:sz w:val="24"/>
          <w:szCs w:val="24"/>
        </w:rPr>
        <w:t>Хоменок</w:t>
      </w:r>
    </w:p>
    <w:p w:rsidR="00B848BC" w:rsidRPr="00BB4DB7" w:rsidRDefault="00B848BC" w:rsidP="00B848BC">
      <w:pPr>
        <w:jc w:val="both"/>
        <w:rPr>
          <w:sz w:val="26"/>
          <w:szCs w:val="26"/>
        </w:rPr>
      </w:pPr>
    </w:p>
    <w:p w:rsidR="003A3B1B" w:rsidRPr="003A3B1B" w:rsidRDefault="003A3B1B" w:rsidP="00B848BC">
      <w:pPr>
        <w:jc w:val="both"/>
        <w:rPr>
          <w:sz w:val="24"/>
          <w:szCs w:val="24"/>
        </w:rPr>
      </w:pPr>
      <w:r w:rsidRPr="003A3B1B">
        <w:rPr>
          <w:sz w:val="24"/>
          <w:szCs w:val="24"/>
        </w:rPr>
        <w:t xml:space="preserve"> </w:t>
      </w:r>
    </w:p>
    <w:sectPr w:rsidR="003A3B1B" w:rsidRPr="003A3B1B">
      <w:pgSz w:w="11907" w:h="16840"/>
      <w:pgMar w:top="1134" w:right="1134" w:bottom="24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C14E8"/>
    <w:rsid w:val="00035C74"/>
    <w:rsid w:val="00056DC2"/>
    <w:rsid w:val="000966D1"/>
    <w:rsid w:val="000B01F3"/>
    <w:rsid w:val="000C14E8"/>
    <w:rsid w:val="000E0814"/>
    <w:rsid w:val="000E6B43"/>
    <w:rsid w:val="000F1234"/>
    <w:rsid w:val="001008A5"/>
    <w:rsid w:val="001316A4"/>
    <w:rsid w:val="001379C9"/>
    <w:rsid w:val="00154134"/>
    <w:rsid w:val="00160C62"/>
    <w:rsid w:val="00173951"/>
    <w:rsid w:val="001827AD"/>
    <w:rsid w:val="00196956"/>
    <w:rsid w:val="001A3915"/>
    <w:rsid w:val="001B1047"/>
    <w:rsid w:val="001D43D3"/>
    <w:rsid w:val="001E3EE5"/>
    <w:rsid w:val="00202012"/>
    <w:rsid w:val="00204719"/>
    <w:rsid w:val="00225520"/>
    <w:rsid w:val="00245631"/>
    <w:rsid w:val="00263DB6"/>
    <w:rsid w:val="00265B56"/>
    <w:rsid w:val="002931C8"/>
    <w:rsid w:val="002D1D79"/>
    <w:rsid w:val="003113C9"/>
    <w:rsid w:val="0035495A"/>
    <w:rsid w:val="00383512"/>
    <w:rsid w:val="003A3B1B"/>
    <w:rsid w:val="003B23C7"/>
    <w:rsid w:val="003C7C8E"/>
    <w:rsid w:val="003F1DAC"/>
    <w:rsid w:val="0041048F"/>
    <w:rsid w:val="00415B32"/>
    <w:rsid w:val="0043373C"/>
    <w:rsid w:val="00451CAB"/>
    <w:rsid w:val="00452FFA"/>
    <w:rsid w:val="00455CFA"/>
    <w:rsid w:val="004562B6"/>
    <w:rsid w:val="00475214"/>
    <w:rsid w:val="004848D6"/>
    <w:rsid w:val="004947C3"/>
    <w:rsid w:val="004C2CD5"/>
    <w:rsid w:val="004C3270"/>
    <w:rsid w:val="004D67F7"/>
    <w:rsid w:val="00521605"/>
    <w:rsid w:val="00531272"/>
    <w:rsid w:val="0053459A"/>
    <w:rsid w:val="005378FA"/>
    <w:rsid w:val="00540730"/>
    <w:rsid w:val="00563053"/>
    <w:rsid w:val="00584770"/>
    <w:rsid w:val="0059362E"/>
    <w:rsid w:val="005A0DC9"/>
    <w:rsid w:val="005D76C3"/>
    <w:rsid w:val="005E2BF1"/>
    <w:rsid w:val="005E4781"/>
    <w:rsid w:val="006017D3"/>
    <w:rsid w:val="006028F9"/>
    <w:rsid w:val="00623936"/>
    <w:rsid w:val="006567DC"/>
    <w:rsid w:val="006A2A6F"/>
    <w:rsid w:val="006A4E1C"/>
    <w:rsid w:val="006C3E5E"/>
    <w:rsid w:val="006C6ED4"/>
    <w:rsid w:val="00712962"/>
    <w:rsid w:val="007142A2"/>
    <w:rsid w:val="00727DBC"/>
    <w:rsid w:val="007A7627"/>
    <w:rsid w:val="007D0906"/>
    <w:rsid w:val="007F75FF"/>
    <w:rsid w:val="007F7EB1"/>
    <w:rsid w:val="0083595F"/>
    <w:rsid w:val="00845F95"/>
    <w:rsid w:val="008614E1"/>
    <w:rsid w:val="0089001C"/>
    <w:rsid w:val="00893F94"/>
    <w:rsid w:val="008B4BC9"/>
    <w:rsid w:val="008E2B3D"/>
    <w:rsid w:val="008E5A26"/>
    <w:rsid w:val="008F2225"/>
    <w:rsid w:val="00900250"/>
    <w:rsid w:val="00910425"/>
    <w:rsid w:val="009241F3"/>
    <w:rsid w:val="00945674"/>
    <w:rsid w:val="0095286A"/>
    <w:rsid w:val="00984359"/>
    <w:rsid w:val="009A10FC"/>
    <w:rsid w:val="009B2C47"/>
    <w:rsid w:val="009C0B19"/>
    <w:rsid w:val="009C58D5"/>
    <w:rsid w:val="009E184D"/>
    <w:rsid w:val="009F25D8"/>
    <w:rsid w:val="00A02265"/>
    <w:rsid w:val="00A05EA9"/>
    <w:rsid w:val="00A27BFB"/>
    <w:rsid w:val="00A27F19"/>
    <w:rsid w:val="00A30A3A"/>
    <w:rsid w:val="00A43023"/>
    <w:rsid w:val="00A713DC"/>
    <w:rsid w:val="00A725E5"/>
    <w:rsid w:val="00A8353C"/>
    <w:rsid w:val="00A85ECF"/>
    <w:rsid w:val="00AA6620"/>
    <w:rsid w:val="00AC2464"/>
    <w:rsid w:val="00AC34C7"/>
    <w:rsid w:val="00AC3B3E"/>
    <w:rsid w:val="00B07FD3"/>
    <w:rsid w:val="00B17226"/>
    <w:rsid w:val="00B21162"/>
    <w:rsid w:val="00B27623"/>
    <w:rsid w:val="00B327A3"/>
    <w:rsid w:val="00B7034A"/>
    <w:rsid w:val="00B80B83"/>
    <w:rsid w:val="00B848BC"/>
    <w:rsid w:val="00BA7493"/>
    <w:rsid w:val="00BD6DDF"/>
    <w:rsid w:val="00BF4CDE"/>
    <w:rsid w:val="00C0675B"/>
    <w:rsid w:val="00C30080"/>
    <w:rsid w:val="00C40C15"/>
    <w:rsid w:val="00C77826"/>
    <w:rsid w:val="00C8281B"/>
    <w:rsid w:val="00CB280E"/>
    <w:rsid w:val="00CC24B3"/>
    <w:rsid w:val="00CD538B"/>
    <w:rsid w:val="00CE0409"/>
    <w:rsid w:val="00D15CA8"/>
    <w:rsid w:val="00D2732C"/>
    <w:rsid w:val="00D31B10"/>
    <w:rsid w:val="00D50784"/>
    <w:rsid w:val="00D53174"/>
    <w:rsid w:val="00D5794D"/>
    <w:rsid w:val="00D72AEE"/>
    <w:rsid w:val="00D74847"/>
    <w:rsid w:val="00D7668B"/>
    <w:rsid w:val="00DB2FF6"/>
    <w:rsid w:val="00E2219E"/>
    <w:rsid w:val="00E25D71"/>
    <w:rsid w:val="00E26D93"/>
    <w:rsid w:val="00E6550F"/>
    <w:rsid w:val="00E66935"/>
    <w:rsid w:val="00E868C5"/>
    <w:rsid w:val="00E901D5"/>
    <w:rsid w:val="00E97C36"/>
    <w:rsid w:val="00EB3297"/>
    <w:rsid w:val="00EC60A3"/>
    <w:rsid w:val="00EE5979"/>
    <w:rsid w:val="00EE603B"/>
    <w:rsid w:val="00EF7E87"/>
    <w:rsid w:val="00F018DA"/>
    <w:rsid w:val="00F10EBB"/>
    <w:rsid w:val="00F40F59"/>
    <w:rsid w:val="00F46205"/>
    <w:rsid w:val="00F744AA"/>
    <w:rsid w:val="00F90ED3"/>
    <w:rsid w:val="00F917A1"/>
    <w:rsid w:val="00FA4F7E"/>
    <w:rsid w:val="00FA61D1"/>
    <w:rsid w:val="00FD14EB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1"/>
    <w:qFormat/>
    <w:rsid w:val="00CD538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 Знак1"/>
    <w:link w:val="ConsPlusNormal"/>
    <w:locked/>
    <w:rsid w:val="00CD538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________Главному редактору</vt:lpstr>
    </vt:vector>
  </TitlesOfParts>
  <Company>Комитет экономики и финансов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________Главному редактору</dc:title>
  <dc:creator>KROTOVA</dc:creator>
  <cp:lastModifiedBy>Пользователь Windows</cp:lastModifiedBy>
  <cp:revision>2</cp:revision>
  <cp:lastPrinted>2022-05-24T15:02:00Z</cp:lastPrinted>
  <dcterms:created xsi:type="dcterms:W3CDTF">2024-03-18T11:08:00Z</dcterms:created>
  <dcterms:modified xsi:type="dcterms:W3CDTF">2024-03-18T11:08:00Z</dcterms:modified>
</cp:coreProperties>
</file>